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85" w:tblpY="-1439"/>
        <w:tblW w:w="11088" w:type="dxa"/>
        <w:tblLook w:val="04A0"/>
      </w:tblPr>
      <w:tblGrid>
        <w:gridCol w:w="1141"/>
        <w:gridCol w:w="632"/>
        <w:gridCol w:w="1157"/>
        <w:gridCol w:w="1184"/>
        <w:gridCol w:w="1163"/>
        <w:gridCol w:w="716"/>
        <w:gridCol w:w="3745"/>
        <w:gridCol w:w="751"/>
        <w:gridCol w:w="599"/>
      </w:tblGrid>
      <w:tr w:rsidR="00320DF1" w:rsidRPr="006302B3" w:rsidTr="003367FC">
        <w:trPr>
          <w:trHeight w:val="29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1" w:rsidRPr="006302B3" w:rsidRDefault="00320DF1" w:rsidP="0032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D.Y.PATIL MEDICAL COLLEGE, KOLHAPUR</w:t>
            </w:r>
          </w:p>
        </w:tc>
      </w:tr>
      <w:tr w:rsidR="00320DF1" w:rsidRPr="006302B3" w:rsidTr="003367FC">
        <w:trPr>
          <w:trHeight w:val="29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1" w:rsidRPr="006302B3" w:rsidRDefault="00320DF1" w:rsidP="00320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320DF1" w:rsidRPr="006302B3" w:rsidTr="003367FC">
        <w:trPr>
          <w:trHeight w:val="290"/>
        </w:trPr>
        <w:tc>
          <w:tcPr>
            <w:tcW w:w="11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DF1" w:rsidRPr="006302B3" w:rsidRDefault="00320DF1" w:rsidP="00E86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Time Table of Lectures / Tutorials / Seminars / Internal assessment Examinations: </w:t>
            </w:r>
            <w:r w:rsidR="00E86224">
              <w:rPr>
                <w:rFonts w:ascii="Calibri" w:eastAsia="Times New Roman" w:hAnsi="Calibri" w:cs="Calibri"/>
                <w:color w:val="000000"/>
              </w:rPr>
              <w:t>AUG</w:t>
            </w:r>
            <w:r w:rsidRPr="006302B3">
              <w:rPr>
                <w:rFonts w:ascii="Calibri" w:eastAsia="Times New Roman" w:hAnsi="Calibri" w:cs="Calibri"/>
                <w:color w:val="000000"/>
              </w:rPr>
              <w:t>. 201</w:t>
            </w:r>
            <w:r w:rsidR="00E86224"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</w:t>
            </w:r>
            <w:r w:rsidR="00E86224">
              <w:rPr>
                <w:rFonts w:ascii="Calibri" w:eastAsia="Times New Roman" w:hAnsi="Calibri" w:cs="Calibri"/>
                <w:color w:val="000000"/>
              </w:rPr>
              <w:t xml:space="preserve">JAN. </w:t>
            </w:r>
            <w:r w:rsidRPr="006302B3">
              <w:rPr>
                <w:rFonts w:ascii="Calibri" w:eastAsia="Times New Roman" w:hAnsi="Calibri" w:cs="Calibri"/>
                <w:color w:val="000000"/>
              </w:rPr>
              <w:t>20</w:t>
            </w:r>
            <w:r w:rsidR="00E8622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86224" w:rsidRPr="006302B3" w:rsidTr="003367FC">
        <w:trPr>
          <w:trHeight w:val="290"/>
        </w:trPr>
        <w:tc>
          <w:tcPr>
            <w:tcW w:w="104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224" w:rsidRPr="00E86224" w:rsidRDefault="00E86224" w:rsidP="00E86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224">
              <w:rPr>
                <w:rFonts w:ascii="Calibri" w:eastAsia="Times New Roman" w:hAnsi="Calibri" w:cs="Calibri"/>
                <w:b/>
                <w:color w:val="000000"/>
              </w:rPr>
              <w:t>TEACHING SCHDULE FOR ONLY AUG. 2019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224" w:rsidRPr="006302B3" w:rsidRDefault="00E86224" w:rsidP="0032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Investigations in Respiratory system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702617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Approach To anemia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Facial Palsy &amp; Trigeminal Neuralgia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Medical Emergencies: Status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Asthamaticus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1,2</w:t>
            </w: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Cardiovascular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5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5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Dysphagia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&amp; diseases of Esophagus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5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Nephrology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5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Revision -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Hepatobilliarydeseases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6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Lumbar Puncture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E86224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Sanjana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702617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Pneumonia I (CAP)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Nutritional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Anemias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Coma: Causes &amp; Management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09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Sepsis &amp; Septic Shock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3,4</w:t>
            </w: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Cerebrovascular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: Part 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Fluid &amp; Electrolyte Imbalance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5,6</w:t>
            </w: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Typhoid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Gastritis &amp; GERD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CNS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19/08/2019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Revision -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Cardiovascular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20/08/201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702617" w:rsidRPr="006302B3" w:rsidTr="00936935">
        <w:trPr>
          <w:trHeight w:val="28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Pneumonia II (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Nosocomial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, VAP in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Immunocompromised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Patients)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Hemolytic anemia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Cerebrovascular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: Part 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23/08/2019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Acute Renal Failure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7,8</w:t>
            </w: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Malaria 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Malabsorption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(Small bowel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Dis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RHEU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CTD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GIT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0F43A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</w:t>
            </w:r>
            <w:r w:rsidR="000F43AA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7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 w:rsidR="000F43AA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Liver Biopsy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E86224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Soham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702617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Br. Asthma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KT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617" w:rsidRPr="006B58F7" w:rsidRDefault="00702617" w:rsidP="00702617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0F43A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</w:t>
            </w:r>
            <w:r w:rsidR="000F43AA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/08/201</w:t>
            </w:r>
            <w:r w:rsidR="000F43AA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Aplastic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anemia &amp; MDS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F1" w:rsidRPr="006B58F7" w:rsidRDefault="00320DF1" w:rsidP="00320DF1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30/08/2019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Cerebrovascular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: Part III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30/08/2019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Acute Bleeding Disorders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9,10</w:t>
            </w: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31/08/2019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 of GIT &amp;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Hepatobilliarydeseases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3367FC" w:rsidRPr="006302B3" w:rsidTr="003367FC">
        <w:trPr>
          <w:trHeight w:val="29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7507D5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31/0</w:t>
            </w:r>
            <w:r w:rsidR="007507D5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</w:t>
            </w: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SS/L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AA" w:rsidRPr="006B58F7" w:rsidRDefault="000F43AA" w:rsidP="000F43AA">
            <w:pPr>
              <w:spacing w:after="0" w:line="240" w:lineRule="auto"/>
              <w:rPr>
                <w:rFonts w:ascii="Agency FB" w:eastAsia="Times New Roman" w:hAnsi="Agency FB" w:cs="Times New Roman"/>
                <w:sz w:val="20"/>
                <w:szCs w:val="20"/>
              </w:rPr>
            </w:pPr>
          </w:p>
        </w:tc>
      </w:tr>
    </w:tbl>
    <w:p w:rsidR="00936935" w:rsidRPr="004B145F" w:rsidRDefault="000F43AA" w:rsidP="000F43AA">
      <w:pPr>
        <w:spacing w:after="0" w:line="240" w:lineRule="auto"/>
        <w:rPr>
          <w:rFonts w:ascii="Agency FB" w:hAnsi="Agency FB"/>
          <w:sz w:val="24"/>
        </w:rPr>
      </w:pPr>
      <w:proofErr w:type="gramStart"/>
      <w:r w:rsidRPr="000F43AA">
        <w:rPr>
          <w:b/>
        </w:rPr>
        <w:t>Faculty</w:t>
      </w:r>
      <w:r>
        <w:t xml:space="preserve"> :-</w:t>
      </w:r>
      <w:proofErr w:type="gramEnd"/>
      <w:r>
        <w:t xml:space="preserve"> </w:t>
      </w:r>
      <w:r w:rsidRPr="004B145F">
        <w:rPr>
          <w:rFonts w:ascii="Agency FB" w:hAnsi="Agency FB"/>
          <w:sz w:val="24"/>
        </w:rPr>
        <w:t xml:space="preserve">Dr. RJK:- Dr. </w:t>
      </w:r>
      <w:proofErr w:type="spellStart"/>
      <w:r w:rsidRPr="004B145F">
        <w:rPr>
          <w:rFonts w:ascii="Agency FB" w:hAnsi="Agency FB"/>
          <w:sz w:val="24"/>
        </w:rPr>
        <w:t>Khyalappa</w:t>
      </w:r>
      <w:proofErr w:type="spellEnd"/>
      <w:r w:rsidRPr="004B145F">
        <w:rPr>
          <w:rFonts w:ascii="Agency FB" w:hAnsi="Agency FB"/>
          <w:sz w:val="24"/>
        </w:rPr>
        <w:t xml:space="preserve">, Dr.VRW :- Dr. </w:t>
      </w:r>
      <w:proofErr w:type="spellStart"/>
      <w:r w:rsidRPr="004B145F">
        <w:rPr>
          <w:rFonts w:ascii="Agency FB" w:hAnsi="Agency FB"/>
          <w:sz w:val="24"/>
        </w:rPr>
        <w:t>Wagh</w:t>
      </w:r>
      <w:proofErr w:type="spellEnd"/>
      <w:r w:rsidRPr="004B145F">
        <w:rPr>
          <w:rFonts w:ascii="Agency FB" w:hAnsi="Agency FB"/>
          <w:sz w:val="24"/>
        </w:rPr>
        <w:t xml:space="preserve">,   Dr. KP ;- Dr. </w:t>
      </w:r>
      <w:proofErr w:type="spellStart"/>
      <w:r w:rsidRPr="004B145F">
        <w:rPr>
          <w:rFonts w:ascii="Agency FB" w:hAnsi="Agency FB"/>
          <w:sz w:val="24"/>
        </w:rPr>
        <w:t>Kunal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Patil</w:t>
      </w:r>
      <w:proofErr w:type="spellEnd"/>
      <w:r w:rsidRPr="004B145F">
        <w:rPr>
          <w:rFonts w:ascii="Agency FB" w:hAnsi="Agency FB"/>
          <w:sz w:val="24"/>
        </w:rPr>
        <w:t xml:space="preserve">,   DR. </w:t>
      </w:r>
      <w:r w:rsidR="00936935" w:rsidRPr="004B145F">
        <w:rPr>
          <w:rFonts w:ascii="Agency FB" w:hAnsi="Agency FB"/>
          <w:sz w:val="24"/>
        </w:rPr>
        <w:t>KT</w:t>
      </w:r>
      <w:r w:rsidRPr="004B145F">
        <w:rPr>
          <w:rFonts w:ascii="Agency FB" w:hAnsi="Agency FB"/>
          <w:sz w:val="24"/>
        </w:rPr>
        <w:t xml:space="preserve">:- Dr. </w:t>
      </w:r>
      <w:proofErr w:type="spellStart"/>
      <w:r w:rsidR="00936935" w:rsidRPr="004B145F">
        <w:rPr>
          <w:rFonts w:ascii="Agency FB" w:hAnsi="Agency FB"/>
          <w:sz w:val="24"/>
        </w:rPr>
        <w:t>Kunal</w:t>
      </w:r>
      <w:proofErr w:type="spellEnd"/>
      <w:r w:rsidR="00936935" w:rsidRPr="004B145F">
        <w:rPr>
          <w:rFonts w:ascii="Agency FB" w:hAnsi="Agency FB"/>
          <w:sz w:val="24"/>
        </w:rPr>
        <w:t xml:space="preserve"> </w:t>
      </w:r>
      <w:proofErr w:type="spellStart"/>
      <w:r w:rsidR="00936935" w:rsidRPr="004B145F">
        <w:rPr>
          <w:rFonts w:ascii="Agency FB" w:hAnsi="Agency FB"/>
          <w:sz w:val="24"/>
        </w:rPr>
        <w:t>Tahasildar</w:t>
      </w:r>
      <w:proofErr w:type="spellEnd"/>
      <w:r w:rsidR="00936935" w:rsidRPr="004B145F">
        <w:rPr>
          <w:rFonts w:ascii="Agency FB" w:hAnsi="Agency FB"/>
          <w:sz w:val="24"/>
        </w:rPr>
        <w:t>,</w:t>
      </w:r>
      <w:r w:rsidRPr="004B145F">
        <w:rPr>
          <w:rFonts w:ascii="Agency FB" w:hAnsi="Agency FB"/>
          <w:sz w:val="24"/>
        </w:rPr>
        <w:t xml:space="preserve"> DR. PC :- Dr. </w:t>
      </w:r>
      <w:proofErr w:type="spellStart"/>
      <w:r w:rsidRPr="004B145F">
        <w:rPr>
          <w:rFonts w:ascii="Agency FB" w:hAnsi="Agency FB"/>
          <w:sz w:val="24"/>
        </w:rPr>
        <w:t>Pravin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Chavan,Dr</w:t>
      </w:r>
      <w:proofErr w:type="spellEnd"/>
      <w:r w:rsidRPr="004B145F">
        <w:rPr>
          <w:rFonts w:ascii="Agency FB" w:hAnsi="Agency FB"/>
          <w:sz w:val="24"/>
        </w:rPr>
        <w:t xml:space="preserve">. RRM :-DR. Mane, </w:t>
      </w:r>
    </w:p>
    <w:p w:rsidR="00936935" w:rsidRPr="004B145F" w:rsidRDefault="000F43AA" w:rsidP="000F43AA">
      <w:pPr>
        <w:spacing w:after="0" w:line="240" w:lineRule="auto"/>
        <w:rPr>
          <w:rFonts w:ascii="Agency FB" w:hAnsi="Agency FB"/>
          <w:sz w:val="24"/>
        </w:rPr>
      </w:pPr>
      <w:r w:rsidRPr="004B145F">
        <w:rPr>
          <w:rFonts w:ascii="Agency FB" w:hAnsi="Agency FB"/>
          <w:sz w:val="24"/>
        </w:rPr>
        <w:t xml:space="preserve"> DR. SDM</w:t>
      </w:r>
      <w:proofErr w:type="gramStart"/>
      <w:r w:rsidRPr="004B145F">
        <w:rPr>
          <w:rFonts w:ascii="Agency FB" w:hAnsi="Agency FB"/>
          <w:sz w:val="24"/>
        </w:rPr>
        <w:t>:-</w:t>
      </w:r>
      <w:proofErr w:type="gramEnd"/>
      <w:r w:rsidRPr="004B145F">
        <w:rPr>
          <w:rFonts w:ascii="Agency FB" w:hAnsi="Agency FB"/>
          <w:sz w:val="24"/>
        </w:rPr>
        <w:t xml:space="preserve"> Dr. S. Mane,  </w:t>
      </w:r>
      <w:proofErr w:type="spellStart"/>
      <w:r w:rsidRPr="004B145F">
        <w:rPr>
          <w:rFonts w:ascii="Agency FB" w:hAnsi="Agency FB"/>
          <w:sz w:val="24"/>
        </w:rPr>
        <w:t>Dr.AJ</w:t>
      </w:r>
      <w:proofErr w:type="spellEnd"/>
      <w:r w:rsidRPr="004B145F">
        <w:rPr>
          <w:rFonts w:ascii="Agency FB" w:hAnsi="Agency FB"/>
          <w:sz w:val="24"/>
        </w:rPr>
        <w:t>.:-Dr. Joshi,   DR. SKJ</w:t>
      </w:r>
      <w:proofErr w:type="gramStart"/>
      <w:r w:rsidRPr="004B145F">
        <w:rPr>
          <w:rFonts w:ascii="Agency FB" w:hAnsi="Agency FB"/>
          <w:sz w:val="24"/>
        </w:rPr>
        <w:t>:-</w:t>
      </w:r>
      <w:proofErr w:type="gramEnd"/>
      <w:r w:rsidRPr="004B145F">
        <w:rPr>
          <w:rFonts w:ascii="Agency FB" w:hAnsi="Agency FB"/>
          <w:sz w:val="24"/>
        </w:rPr>
        <w:t xml:space="preserve"> DR. JOTKAR, DR. AG :- Dr. </w:t>
      </w:r>
      <w:proofErr w:type="spellStart"/>
      <w:r w:rsidRPr="004B145F">
        <w:rPr>
          <w:rFonts w:ascii="Agency FB" w:hAnsi="Agency FB"/>
          <w:sz w:val="24"/>
        </w:rPr>
        <w:t>Abhijit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Ganpule,Dr</w:t>
      </w:r>
      <w:proofErr w:type="spellEnd"/>
      <w:r w:rsidRPr="004B145F">
        <w:rPr>
          <w:rFonts w:ascii="Agency FB" w:hAnsi="Agency FB"/>
          <w:sz w:val="24"/>
        </w:rPr>
        <w:t xml:space="preserve">. VN:- Dr. Vijay </w:t>
      </w:r>
      <w:proofErr w:type="spellStart"/>
      <w:r w:rsidRPr="004B145F">
        <w:rPr>
          <w:rFonts w:ascii="Agency FB" w:hAnsi="Agency FB"/>
          <w:sz w:val="24"/>
        </w:rPr>
        <w:t>Nagaonkar</w:t>
      </w:r>
      <w:proofErr w:type="spellEnd"/>
      <w:r w:rsidRPr="004B145F">
        <w:rPr>
          <w:rFonts w:ascii="Agency FB" w:hAnsi="Agency FB"/>
          <w:sz w:val="24"/>
        </w:rPr>
        <w:t xml:space="preserve">, Dr. PG :- Dr. </w:t>
      </w:r>
      <w:proofErr w:type="spellStart"/>
      <w:r w:rsidRPr="004B145F">
        <w:rPr>
          <w:rFonts w:ascii="Agency FB" w:hAnsi="Agency FB"/>
          <w:sz w:val="24"/>
        </w:rPr>
        <w:t>Pravin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Ghule</w:t>
      </w:r>
      <w:proofErr w:type="spellEnd"/>
      <w:r w:rsidRPr="004B145F">
        <w:rPr>
          <w:rFonts w:ascii="Agency FB" w:hAnsi="Agency FB"/>
          <w:sz w:val="24"/>
        </w:rPr>
        <w:t xml:space="preserve">, </w:t>
      </w:r>
    </w:p>
    <w:p w:rsidR="000F43AA" w:rsidRPr="004B145F" w:rsidRDefault="000F43AA" w:rsidP="000F43AA">
      <w:pPr>
        <w:spacing w:after="0" w:line="240" w:lineRule="auto"/>
        <w:rPr>
          <w:rFonts w:ascii="Agency FB" w:hAnsi="Agency FB"/>
          <w:sz w:val="24"/>
        </w:rPr>
      </w:pPr>
      <w:proofErr w:type="spellStart"/>
      <w:r w:rsidRPr="004B145F">
        <w:rPr>
          <w:rFonts w:ascii="Agency FB" w:hAnsi="Agency FB"/>
          <w:sz w:val="24"/>
        </w:rPr>
        <w:t>Dr.BP</w:t>
      </w:r>
      <w:proofErr w:type="spellEnd"/>
      <w:r w:rsidRPr="004B145F">
        <w:rPr>
          <w:rFonts w:ascii="Agency FB" w:hAnsi="Agency FB"/>
          <w:sz w:val="24"/>
        </w:rPr>
        <w:t xml:space="preserve">:- Dr. </w:t>
      </w:r>
      <w:proofErr w:type="spellStart"/>
      <w:r w:rsidRPr="004B145F">
        <w:rPr>
          <w:rFonts w:ascii="Agency FB" w:hAnsi="Agency FB"/>
          <w:sz w:val="24"/>
        </w:rPr>
        <w:t>Patil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Buddhiraj</w:t>
      </w:r>
      <w:proofErr w:type="spellEnd"/>
      <w:r w:rsidRPr="004B145F">
        <w:rPr>
          <w:rFonts w:ascii="Agency FB" w:hAnsi="Agency FB"/>
          <w:sz w:val="24"/>
        </w:rPr>
        <w:t xml:space="preserve">, Dr.AGG:- </w:t>
      </w:r>
      <w:proofErr w:type="spellStart"/>
      <w:r w:rsidRPr="004B145F">
        <w:rPr>
          <w:rFonts w:ascii="Agency FB" w:hAnsi="Agency FB"/>
          <w:sz w:val="24"/>
        </w:rPr>
        <w:t>Dr.Arage</w:t>
      </w:r>
      <w:proofErr w:type="spellEnd"/>
      <w:r w:rsidRPr="004B145F">
        <w:rPr>
          <w:rFonts w:ascii="Agency FB" w:hAnsi="Agency FB"/>
          <w:sz w:val="24"/>
        </w:rPr>
        <w:t xml:space="preserve">, </w:t>
      </w:r>
      <w:proofErr w:type="spellStart"/>
      <w:proofErr w:type="gramStart"/>
      <w:r w:rsidRPr="004B145F">
        <w:rPr>
          <w:rFonts w:ascii="Agency FB" w:hAnsi="Agency FB"/>
          <w:sz w:val="24"/>
        </w:rPr>
        <w:t>Dr.AK</w:t>
      </w:r>
      <w:proofErr w:type="spellEnd"/>
      <w:r w:rsidRPr="004B145F">
        <w:rPr>
          <w:rFonts w:ascii="Agency FB" w:hAnsi="Agency FB"/>
          <w:sz w:val="24"/>
        </w:rPr>
        <w:t xml:space="preserve"> :</w:t>
      </w:r>
      <w:proofErr w:type="gramEnd"/>
      <w:r w:rsidRPr="004B145F">
        <w:rPr>
          <w:rFonts w:ascii="Agency FB" w:hAnsi="Agency FB"/>
          <w:sz w:val="24"/>
        </w:rPr>
        <w:t xml:space="preserve">- Dr. </w:t>
      </w:r>
      <w:proofErr w:type="spellStart"/>
      <w:r w:rsidRPr="004B145F">
        <w:rPr>
          <w:rFonts w:ascii="Agency FB" w:hAnsi="Agency FB"/>
          <w:sz w:val="24"/>
        </w:rPr>
        <w:t>Korane</w:t>
      </w:r>
      <w:proofErr w:type="spellEnd"/>
      <w:r w:rsidRPr="004B145F">
        <w:rPr>
          <w:rFonts w:ascii="Agency FB" w:hAnsi="Agency FB"/>
          <w:sz w:val="24"/>
        </w:rPr>
        <w:t xml:space="preserve">, </w:t>
      </w:r>
    </w:p>
    <w:p w:rsidR="000F43AA" w:rsidRPr="004B145F" w:rsidRDefault="000F43AA" w:rsidP="000F43AA">
      <w:pPr>
        <w:spacing w:after="0" w:line="240" w:lineRule="auto"/>
        <w:rPr>
          <w:rFonts w:ascii="Agency FB" w:hAnsi="Agency FB"/>
          <w:sz w:val="24"/>
        </w:rPr>
      </w:pPr>
      <w:r w:rsidRPr="004B145F">
        <w:rPr>
          <w:rFonts w:ascii="Agency FB" w:hAnsi="Agency FB"/>
          <w:b/>
          <w:sz w:val="24"/>
        </w:rPr>
        <w:t>Resident- SR</w:t>
      </w:r>
      <w:r w:rsidRPr="004B145F">
        <w:rPr>
          <w:rFonts w:ascii="Agency FB" w:hAnsi="Agency FB"/>
          <w:sz w:val="24"/>
        </w:rPr>
        <w:t xml:space="preserve">. :- DR. SS :- Dr. </w:t>
      </w:r>
      <w:proofErr w:type="spellStart"/>
      <w:r w:rsidRPr="004B145F">
        <w:rPr>
          <w:rFonts w:ascii="Agency FB" w:hAnsi="Agency FB"/>
          <w:sz w:val="24"/>
        </w:rPr>
        <w:t>Sandip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Shrawasti</w:t>
      </w:r>
      <w:proofErr w:type="spellEnd"/>
      <w:r w:rsidRPr="004B145F">
        <w:rPr>
          <w:rFonts w:ascii="Agency FB" w:hAnsi="Agency FB"/>
          <w:sz w:val="24"/>
        </w:rPr>
        <w:t xml:space="preserve">,  Dr. PT :- DR. </w:t>
      </w:r>
      <w:proofErr w:type="spellStart"/>
      <w:r w:rsidRPr="004B145F">
        <w:rPr>
          <w:rFonts w:ascii="Agency FB" w:hAnsi="Agency FB"/>
          <w:sz w:val="24"/>
        </w:rPr>
        <w:t>Parag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Tamberi</w:t>
      </w:r>
      <w:proofErr w:type="spellEnd"/>
      <w:r w:rsidRPr="004B145F">
        <w:rPr>
          <w:rFonts w:ascii="Agency FB" w:hAnsi="Agency FB"/>
          <w:sz w:val="24"/>
        </w:rPr>
        <w:t xml:space="preserve">,   DR. RP :- DR. </w:t>
      </w:r>
      <w:r w:rsidR="00E86224" w:rsidRPr="004B145F">
        <w:rPr>
          <w:rFonts w:ascii="Agency FB" w:hAnsi="Agency FB"/>
          <w:sz w:val="24"/>
        </w:rPr>
        <w:t xml:space="preserve">Raise </w:t>
      </w:r>
      <w:proofErr w:type="spellStart"/>
      <w:r w:rsidR="00E86224" w:rsidRPr="004B145F">
        <w:rPr>
          <w:rFonts w:ascii="Agency FB" w:hAnsi="Agency FB"/>
          <w:sz w:val="24"/>
        </w:rPr>
        <w:t>Patvegar</w:t>
      </w:r>
      <w:proofErr w:type="spellEnd"/>
      <w:r w:rsidRPr="004B145F">
        <w:rPr>
          <w:rFonts w:ascii="Agency FB" w:hAnsi="Agency FB"/>
          <w:sz w:val="24"/>
        </w:rPr>
        <w:t xml:space="preserve"> , Dr. JS :- Dr. </w:t>
      </w:r>
      <w:proofErr w:type="spellStart"/>
      <w:r w:rsidRPr="004B145F">
        <w:rPr>
          <w:rFonts w:ascii="Agency FB" w:hAnsi="Agency FB"/>
          <w:sz w:val="24"/>
        </w:rPr>
        <w:t>Jevir</w:t>
      </w:r>
      <w:proofErr w:type="spellEnd"/>
      <w:r w:rsidRPr="004B145F">
        <w:rPr>
          <w:rFonts w:ascii="Agency FB" w:hAnsi="Agency FB"/>
          <w:sz w:val="24"/>
        </w:rPr>
        <w:t xml:space="preserve">, Dr. AM : DR. </w:t>
      </w:r>
      <w:proofErr w:type="spellStart"/>
      <w:r w:rsidRPr="004B145F">
        <w:rPr>
          <w:rFonts w:ascii="Agency FB" w:hAnsi="Agency FB"/>
          <w:sz w:val="24"/>
        </w:rPr>
        <w:t>A</w:t>
      </w:r>
      <w:r w:rsidR="00E86224" w:rsidRPr="004B145F">
        <w:rPr>
          <w:rFonts w:ascii="Agency FB" w:hAnsi="Agency FB"/>
          <w:sz w:val="24"/>
        </w:rPr>
        <w:t>rjun</w:t>
      </w:r>
      <w:proofErr w:type="spellEnd"/>
      <w:r w:rsidRPr="004B145F">
        <w:rPr>
          <w:rFonts w:ascii="Agency FB" w:hAnsi="Agency FB"/>
          <w:sz w:val="24"/>
        </w:rPr>
        <w:t xml:space="preserve">  </w:t>
      </w:r>
      <w:proofErr w:type="spellStart"/>
      <w:r w:rsidRPr="004B145F">
        <w:rPr>
          <w:rFonts w:ascii="Agency FB" w:hAnsi="Agency FB"/>
          <w:sz w:val="24"/>
        </w:rPr>
        <w:t>Mundada</w:t>
      </w:r>
      <w:proofErr w:type="spellEnd"/>
      <w:r w:rsidRPr="004B145F">
        <w:rPr>
          <w:rFonts w:ascii="Agency FB" w:hAnsi="Agency FB"/>
          <w:sz w:val="24"/>
        </w:rPr>
        <w:t xml:space="preserve">. </w:t>
      </w:r>
    </w:p>
    <w:p w:rsidR="000F43AA" w:rsidRPr="004B145F" w:rsidRDefault="000F43AA" w:rsidP="000F43AA">
      <w:pPr>
        <w:spacing w:after="0" w:line="240" w:lineRule="auto"/>
        <w:rPr>
          <w:rFonts w:ascii="Agency FB" w:hAnsi="Agency FB"/>
          <w:sz w:val="24"/>
        </w:rPr>
      </w:pPr>
      <w:r w:rsidRPr="004B145F">
        <w:rPr>
          <w:rFonts w:ascii="Agency FB" w:hAnsi="Agency FB"/>
          <w:sz w:val="24"/>
        </w:rPr>
        <w:t xml:space="preserve">  </w:t>
      </w:r>
      <w:proofErr w:type="gramStart"/>
      <w:r w:rsidRPr="004B145F">
        <w:rPr>
          <w:rFonts w:ascii="Agency FB" w:hAnsi="Agency FB"/>
          <w:b/>
          <w:sz w:val="24"/>
        </w:rPr>
        <w:t>JR :</w:t>
      </w:r>
      <w:r w:rsidRPr="004B145F">
        <w:rPr>
          <w:rFonts w:ascii="Agency FB" w:hAnsi="Agency FB"/>
          <w:sz w:val="24"/>
        </w:rPr>
        <w:t>-</w:t>
      </w:r>
      <w:proofErr w:type="gramEnd"/>
      <w:r w:rsidRPr="004B145F">
        <w:rPr>
          <w:rFonts w:ascii="Agency FB" w:hAnsi="Agency FB"/>
          <w:sz w:val="24"/>
        </w:rPr>
        <w:t xml:space="preserve">  DR. SB:- DR. </w:t>
      </w:r>
      <w:proofErr w:type="spellStart"/>
      <w:r w:rsidRPr="004B145F">
        <w:rPr>
          <w:rFonts w:ascii="Agency FB" w:hAnsi="Agency FB"/>
          <w:sz w:val="24"/>
        </w:rPr>
        <w:t>Bhanushali</w:t>
      </w:r>
      <w:proofErr w:type="spellEnd"/>
      <w:r w:rsidRPr="004B145F">
        <w:rPr>
          <w:rFonts w:ascii="Agency FB" w:hAnsi="Agency FB"/>
          <w:sz w:val="24"/>
        </w:rPr>
        <w:t xml:space="preserve">,  DR. PS :- Dr. </w:t>
      </w:r>
      <w:proofErr w:type="spellStart"/>
      <w:r w:rsidRPr="004B145F">
        <w:rPr>
          <w:rFonts w:ascii="Agency FB" w:hAnsi="Agency FB"/>
          <w:sz w:val="24"/>
        </w:rPr>
        <w:t>Priti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Shahapure</w:t>
      </w:r>
      <w:proofErr w:type="spellEnd"/>
      <w:r w:rsidRPr="004B145F">
        <w:rPr>
          <w:rFonts w:ascii="Agency FB" w:hAnsi="Agency FB"/>
          <w:sz w:val="24"/>
        </w:rPr>
        <w:t xml:space="preserve">, DR. PY:-Dr. </w:t>
      </w:r>
      <w:proofErr w:type="spellStart"/>
      <w:r w:rsidRPr="004B145F">
        <w:rPr>
          <w:rFonts w:ascii="Agency FB" w:hAnsi="Agency FB"/>
          <w:sz w:val="24"/>
        </w:rPr>
        <w:t>Priti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Yadav</w:t>
      </w:r>
      <w:proofErr w:type="spellEnd"/>
      <w:r w:rsidRPr="004B145F">
        <w:rPr>
          <w:rFonts w:ascii="Agency FB" w:hAnsi="Agency FB"/>
          <w:sz w:val="24"/>
        </w:rPr>
        <w:t xml:space="preserve">, DR. IB :- Dr. </w:t>
      </w:r>
      <w:proofErr w:type="spellStart"/>
      <w:r w:rsidRPr="004B145F">
        <w:rPr>
          <w:rFonts w:ascii="Agency FB" w:hAnsi="Agency FB"/>
          <w:sz w:val="24"/>
        </w:rPr>
        <w:t>Isha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Bansal,Dr</w:t>
      </w:r>
      <w:proofErr w:type="spellEnd"/>
      <w:r w:rsidRPr="004B145F">
        <w:rPr>
          <w:rFonts w:ascii="Agency FB" w:hAnsi="Agency FB"/>
          <w:sz w:val="24"/>
        </w:rPr>
        <w:t xml:space="preserve">. SB :- Dr. </w:t>
      </w:r>
      <w:proofErr w:type="spellStart"/>
      <w:r w:rsidRPr="004B145F">
        <w:rPr>
          <w:rFonts w:ascii="Agency FB" w:hAnsi="Agency FB"/>
          <w:sz w:val="24"/>
        </w:rPr>
        <w:t>Sanjana</w:t>
      </w:r>
      <w:proofErr w:type="spellEnd"/>
      <w:r w:rsidRPr="004B145F">
        <w:rPr>
          <w:rFonts w:ascii="Agency FB" w:hAnsi="Agency FB"/>
          <w:sz w:val="24"/>
        </w:rPr>
        <w:t xml:space="preserve"> </w:t>
      </w:r>
      <w:proofErr w:type="spellStart"/>
      <w:r w:rsidRPr="004B145F">
        <w:rPr>
          <w:rFonts w:ascii="Agency FB" w:hAnsi="Agency FB"/>
          <w:sz w:val="24"/>
        </w:rPr>
        <w:t>Bhagwat</w:t>
      </w:r>
      <w:proofErr w:type="spellEnd"/>
      <w:r w:rsidRPr="004B145F">
        <w:rPr>
          <w:rFonts w:ascii="Agency FB" w:hAnsi="Agency FB"/>
          <w:sz w:val="24"/>
        </w:rPr>
        <w:t xml:space="preserve">, Dr. SH :- Dr. </w:t>
      </w:r>
      <w:proofErr w:type="spellStart"/>
      <w:r w:rsidRPr="004B145F">
        <w:rPr>
          <w:rFonts w:ascii="Agency FB" w:hAnsi="Agency FB"/>
          <w:sz w:val="24"/>
        </w:rPr>
        <w:t>Soham</w:t>
      </w:r>
      <w:proofErr w:type="spellEnd"/>
    </w:p>
    <w:p w:rsidR="00E86224" w:rsidRPr="004B145F" w:rsidRDefault="00E86224" w:rsidP="00E86224">
      <w:pPr>
        <w:tabs>
          <w:tab w:val="left" w:pos="6938"/>
        </w:tabs>
        <w:spacing w:after="0" w:line="240" w:lineRule="auto"/>
        <w:rPr>
          <w:sz w:val="24"/>
        </w:rPr>
      </w:pPr>
      <w:r w:rsidRPr="004B145F">
        <w:rPr>
          <w:sz w:val="24"/>
        </w:rPr>
        <w:tab/>
      </w:r>
    </w:p>
    <w:p w:rsidR="00E86224" w:rsidRDefault="00E86224" w:rsidP="00E86224">
      <w:pPr>
        <w:tabs>
          <w:tab w:val="left" w:pos="6938"/>
        </w:tabs>
        <w:spacing w:after="0" w:line="240" w:lineRule="auto"/>
      </w:pPr>
      <w:r>
        <w:lastRenderedPageBreak/>
        <w:tab/>
      </w:r>
    </w:p>
    <w:p w:rsidR="00E86224" w:rsidRDefault="00E86224" w:rsidP="00E86224">
      <w:pPr>
        <w:tabs>
          <w:tab w:val="left" w:pos="6938"/>
        </w:tabs>
        <w:spacing w:after="0" w:line="240" w:lineRule="auto"/>
      </w:pPr>
      <w:r>
        <w:tab/>
        <w:t xml:space="preserve">(Dr. Rajesh </w:t>
      </w:r>
      <w:proofErr w:type="spellStart"/>
      <w:r>
        <w:t>Khyalappa</w:t>
      </w:r>
      <w:proofErr w:type="spellEnd"/>
      <w:r>
        <w:t>)</w:t>
      </w:r>
    </w:p>
    <w:p w:rsidR="00320DF1" w:rsidRDefault="00E86224" w:rsidP="00E86224">
      <w:pPr>
        <w:tabs>
          <w:tab w:val="left" w:pos="6938"/>
        </w:tabs>
        <w:spacing w:after="0" w:line="240" w:lineRule="auto"/>
      </w:pPr>
      <w:r>
        <w:tab/>
      </w:r>
      <w:proofErr w:type="spellStart"/>
      <w:r>
        <w:t>Prof</w:t>
      </w:r>
      <w:proofErr w:type="gramStart"/>
      <w:r>
        <w:t>.&amp;</w:t>
      </w:r>
      <w:proofErr w:type="gramEnd"/>
      <w:r>
        <w:t>Head</w:t>
      </w:r>
      <w:proofErr w:type="spellEnd"/>
      <w:r>
        <w:t xml:space="preserve"> of Medicine</w:t>
      </w:r>
    </w:p>
    <w:sectPr w:rsidR="00320DF1" w:rsidSect="000F43AA">
      <w:pgSz w:w="12240" w:h="15840"/>
      <w:pgMar w:top="1440" w:right="9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0DF1"/>
    <w:rsid w:val="000F43AA"/>
    <w:rsid w:val="002262F7"/>
    <w:rsid w:val="00320DF1"/>
    <w:rsid w:val="003367FC"/>
    <w:rsid w:val="003C2A20"/>
    <w:rsid w:val="004B145F"/>
    <w:rsid w:val="00702617"/>
    <w:rsid w:val="007507D5"/>
    <w:rsid w:val="008E7808"/>
    <w:rsid w:val="00936935"/>
    <w:rsid w:val="00BA661D"/>
    <w:rsid w:val="00CE424B"/>
    <w:rsid w:val="00CE5FC4"/>
    <w:rsid w:val="00E8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F1"/>
    <w:rPr>
      <w:rFonts w:ascii="Tahoma" w:eastAsiaTheme="minorHAns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F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0D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department</dc:creator>
  <cp:lastModifiedBy>Admin</cp:lastModifiedBy>
  <cp:revision>4</cp:revision>
  <cp:lastPrinted>2019-07-09T05:53:00Z</cp:lastPrinted>
  <dcterms:created xsi:type="dcterms:W3CDTF">2019-08-01T09:28:00Z</dcterms:created>
  <dcterms:modified xsi:type="dcterms:W3CDTF">2019-08-13T04:42:00Z</dcterms:modified>
</cp:coreProperties>
</file>